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0F" w:rsidRPr="00551706" w:rsidRDefault="00542AAE" w:rsidP="000E4841">
      <w:pPr>
        <w:spacing w:line="360" w:lineRule="auto"/>
        <w:jc w:val="center"/>
        <w:rPr>
          <w:b/>
          <w:bCs/>
          <w:snapToGrid w:val="0"/>
          <w:sz w:val="28"/>
          <w:szCs w:val="28"/>
        </w:rPr>
      </w:pPr>
      <w:r w:rsidRPr="00542A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Смол" style="position:absolute;left:0;text-align:left;margin-left:204.45pt;margin-top:-31.8pt;width:61.05pt;height:69.9pt;z-index:-1;visibility:visible">
            <v:imagedata r:id="rId5" o:title=""/>
            <w10:wrap type="square"/>
          </v:shape>
        </w:pict>
      </w:r>
    </w:p>
    <w:p w:rsidR="007A170F" w:rsidRPr="00551706" w:rsidRDefault="007A170F" w:rsidP="000E4841">
      <w:pPr>
        <w:spacing w:line="360" w:lineRule="auto"/>
        <w:rPr>
          <w:b/>
          <w:bCs/>
          <w:snapToGrid w:val="0"/>
          <w:sz w:val="28"/>
          <w:szCs w:val="28"/>
        </w:rPr>
      </w:pPr>
    </w:p>
    <w:p w:rsidR="007A170F" w:rsidRPr="00551706" w:rsidRDefault="007A170F" w:rsidP="000E4841">
      <w:pPr>
        <w:spacing w:line="360" w:lineRule="auto"/>
        <w:jc w:val="center"/>
        <w:rPr>
          <w:b/>
          <w:bCs/>
          <w:sz w:val="28"/>
          <w:szCs w:val="28"/>
        </w:rPr>
      </w:pPr>
      <w:r w:rsidRPr="00551706">
        <w:rPr>
          <w:b/>
          <w:bCs/>
          <w:snapToGrid w:val="0"/>
          <w:sz w:val="28"/>
          <w:szCs w:val="28"/>
        </w:rPr>
        <w:t xml:space="preserve">АДМИНИСТРАЦИЯ </w:t>
      </w:r>
      <w:r w:rsidRPr="00551706">
        <w:rPr>
          <w:b/>
          <w:bCs/>
          <w:sz w:val="28"/>
          <w:szCs w:val="28"/>
        </w:rPr>
        <w:t>НОВОСЕЛЬСКОГО СЕЛЬСКОГО ПОСЕЛЕНИЯ</w:t>
      </w:r>
    </w:p>
    <w:p w:rsidR="007A170F" w:rsidRPr="00551706" w:rsidRDefault="007A170F" w:rsidP="000E4841">
      <w:pPr>
        <w:spacing w:line="360" w:lineRule="auto"/>
        <w:jc w:val="center"/>
        <w:rPr>
          <w:b/>
          <w:bCs/>
          <w:snapToGrid w:val="0"/>
          <w:sz w:val="28"/>
          <w:szCs w:val="28"/>
        </w:rPr>
      </w:pPr>
      <w:r w:rsidRPr="00551706">
        <w:rPr>
          <w:b/>
          <w:bCs/>
          <w:sz w:val="28"/>
          <w:szCs w:val="28"/>
        </w:rPr>
        <w:t xml:space="preserve"> СМОЛЕНСКОГО РАЙОНА СМОЛЕНСКОЙ ОБЛАСТИ</w:t>
      </w:r>
    </w:p>
    <w:p w:rsidR="007A170F" w:rsidRPr="00551706" w:rsidRDefault="007A170F" w:rsidP="000E4841">
      <w:pPr>
        <w:pStyle w:val="1"/>
        <w:spacing w:line="360" w:lineRule="auto"/>
        <w:jc w:val="center"/>
      </w:pPr>
      <w:proofErr w:type="gramStart"/>
      <w:r w:rsidRPr="00551706">
        <w:t>П</w:t>
      </w:r>
      <w:proofErr w:type="gramEnd"/>
      <w:r w:rsidRPr="00551706">
        <w:t xml:space="preserve"> О С Т А Н О В Л Е Н И Е</w:t>
      </w:r>
    </w:p>
    <w:p w:rsidR="007A170F" w:rsidRPr="00551706" w:rsidRDefault="007A170F" w:rsidP="000E4841">
      <w:pPr>
        <w:pStyle w:val="1"/>
        <w:spacing w:line="360" w:lineRule="auto"/>
        <w:jc w:val="center"/>
      </w:pPr>
      <w:r w:rsidRPr="00551706">
        <w:t xml:space="preserve"> </w:t>
      </w:r>
    </w:p>
    <w:p w:rsidR="007A170F" w:rsidRPr="00551706" w:rsidRDefault="007A170F" w:rsidP="000E4841">
      <w:pPr>
        <w:shd w:val="clear" w:color="auto" w:fill="FFFFFF"/>
        <w:rPr>
          <w:sz w:val="28"/>
          <w:szCs w:val="28"/>
        </w:rPr>
      </w:pPr>
      <w:r w:rsidRPr="0055170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11.06.2015</w:t>
      </w:r>
      <w:r w:rsidRPr="00551706">
        <w:rPr>
          <w:sz w:val="28"/>
          <w:szCs w:val="28"/>
        </w:rPr>
        <w:t xml:space="preserve"> года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551706">
        <w:rPr>
          <w:sz w:val="28"/>
          <w:szCs w:val="28"/>
        </w:rPr>
        <w:t xml:space="preserve">№  </w:t>
      </w:r>
      <w:r>
        <w:rPr>
          <w:sz w:val="28"/>
          <w:szCs w:val="28"/>
        </w:rPr>
        <w:t>50</w:t>
      </w:r>
    </w:p>
    <w:p w:rsidR="007A170F" w:rsidRPr="00551706" w:rsidRDefault="007A170F" w:rsidP="000E4841">
      <w:pPr>
        <w:shd w:val="clear" w:color="auto" w:fill="FFFFFF"/>
        <w:rPr>
          <w:sz w:val="28"/>
          <w:szCs w:val="28"/>
        </w:rPr>
      </w:pPr>
    </w:p>
    <w:tbl>
      <w:tblPr>
        <w:tblW w:w="10018" w:type="dxa"/>
        <w:tblInd w:w="-106" w:type="dxa"/>
        <w:tblLook w:val="00A0"/>
      </w:tblPr>
      <w:tblGrid>
        <w:gridCol w:w="6168"/>
        <w:gridCol w:w="3850"/>
      </w:tblGrid>
      <w:tr w:rsidR="007A170F" w:rsidRPr="00551706">
        <w:tc>
          <w:tcPr>
            <w:tcW w:w="6168" w:type="dxa"/>
          </w:tcPr>
          <w:p w:rsidR="007A170F" w:rsidRPr="00551706" w:rsidRDefault="007A170F" w:rsidP="00F268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551706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 Порядка управления  наемными домами, все помещения в которых находятся в собственности муниципального образования </w:t>
            </w:r>
            <w:r w:rsidRPr="00551706">
              <w:rPr>
                <w:sz w:val="28"/>
                <w:szCs w:val="28"/>
              </w:rPr>
              <w:t xml:space="preserve"> Новосельского сельского поселения</w:t>
            </w:r>
            <w:r>
              <w:rPr>
                <w:sz w:val="28"/>
                <w:szCs w:val="28"/>
              </w:rPr>
              <w:t xml:space="preserve"> Смоленского района Смоленской области и являющимися наемными  домами и находящимися в собственности муниципального образования </w:t>
            </w:r>
            <w:r w:rsidRPr="00551706">
              <w:rPr>
                <w:sz w:val="28"/>
                <w:szCs w:val="28"/>
              </w:rPr>
              <w:t xml:space="preserve"> Новосельского сельского поселения</w:t>
            </w:r>
            <w:r>
              <w:rPr>
                <w:sz w:val="28"/>
                <w:szCs w:val="28"/>
              </w:rPr>
              <w:t xml:space="preserve"> Смоленского района Смоленской области жилыми домами</w:t>
            </w:r>
            <w:proofErr w:type="gramEnd"/>
          </w:p>
        </w:tc>
        <w:tc>
          <w:tcPr>
            <w:tcW w:w="3850" w:type="dxa"/>
          </w:tcPr>
          <w:p w:rsidR="007A170F" w:rsidRPr="00551706" w:rsidRDefault="007A170F" w:rsidP="008E14FF">
            <w:pPr>
              <w:rPr>
                <w:sz w:val="28"/>
                <w:szCs w:val="28"/>
              </w:rPr>
            </w:pPr>
          </w:p>
        </w:tc>
      </w:tr>
    </w:tbl>
    <w:p w:rsidR="007A170F" w:rsidRPr="00551706" w:rsidRDefault="007A170F" w:rsidP="000E4841">
      <w:pPr>
        <w:ind w:firstLine="720"/>
        <w:jc w:val="both"/>
        <w:rPr>
          <w:sz w:val="28"/>
          <w:szCs w:val="28"/>
        </w:rPr>
      </w:pPr>
    </w:p>
    <w:p w:rsidR="007A170F" w:rsidRPr="00D04CAF" w:rsidRDefault="007A170F" w:rsidP="00D04C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91</w:t>
      </w: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Жилищного кодекса РФ и</w:t>
      </w:r>
      <w:r w:rsidRPr="00551706">
        <w:rPr>
          <w:sz w:val="28"/>
          <w:szCs w:val="28"/>
        </w:rPr>
        <w:t xml:space="preserve">  на основании </w:t>
      </w:r>
      <w:r>
        <w:rPr>
          <w:sz w:val="28"/>
          <w:szCs w:val="28"/>
        </w:rPr>
        <w:t xml:space="preserve"> Устава</w:t>
      </w:r>
      <w:r w:rsidRPr="00551706">
        <w:rPr>
          <w:sz w:val="28"/>
          <w:szCs w:val="28"/>
        </w:rPr>
        <w:t xml:space="preserve"> Новосельского сельского поселения Смоленского района Смоленской области</w:t>
      </w:r>
      <w:r>
        <w:rPr>
          <w:sz w:val="28"/>
          <w:szCs w:val="28"/>
        </w:rPr>
        <w:t xml:space="preserve">, </w:t>
      </w:r>
      <w:r w:rsidRPr="00D04CAF">
        <w:rPr>
          <w:sz w:val="28"/>
          <w:szCs w:val="28"/>
        </w:rPr>
        <w:t xml:space="preserve">Администрация Новосельского сельского поселения Смоленского района Смоленской области </w:t>
      </w:r>
    </w:p>
    <w:p w:rsidR="007A170F" w:rsidRPr="00D04CAF" w:rsidRDefault="007A170F" w:rsidP="00D04CAF">
      <w:pPr>
        <w:shd w:val="clear" w:color="auto" w:fill="FFFFFF"/>
        <w:spacing w:before="324"/>
        <w:rPr>
          <w:spacing w:val="-3"/>
          <w:sz w:val="28"/>
          <w:szCs w:val="28"/>
        </w:rPr>
      </w:pPr>
      <w:proofErr w:type="spellStart"/>
      <w:proofErr w:type="gramStart"/>
      <w:r w:rsidRPr="00D04CAF">
        <w:rPr>
          <w:spacing w:val="-3"/>
          <w:sz w:val="28"/>
          <w:szCs w:val="28"/>
        </w:rPr>
        <w:t>п</w:t>
      </w:r>
      <w:proofErr w:type="spellEnd"/>
      <w:proofErr w:type="gramEnd"/>
      <w:r w:rsidRPr="00D04CAF">
        <w:rPr>
          <w:spacing w:val="-3"/>
          <w:sz w:val="28"/>
          <w:szCs w:val="28"/>
        </w:rPr>
        <w:t xml:space="preserve"> о с т а </w:t>
      </w:r>
      <w:proofErr w:type="spellStart"/>
      <w:r w:rsidRPr="00D04CAF">
        <w:rPr>
          <w:spacing w:val="-3"/>
          <w:sz w:val="28"/>
          <w:szCs w:val="28"/>
        </w:rPr>
        <w:t>н</w:t>
      </w:r>
      <w:proofErr w:type="spellEnd"/>
      <w:r w:rsidRPr="00D04CAF">
        <w:rPr>
          <w:spacing w:val="-3"/>
          <w:sz w:val="28"/>
          <w:szCs w:val="28"/>
        </w:rPr>
        <w:t xml:space="preserve"> о в л я е т:</w:t>
      </w:r>
    </w:p>
    <w:p w:rsidR="007A170F" w:rsidRPr="00551706" w:rsidRDefault="007A170F" w:rsidP="00D04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70F" w:rsidRPr="000B0AEF" w:rsidRDefault="007A170F" w:rsidP="000B0AEF">
      <w:pPr>
        <w:numPr>
          <w:ilvl w:val="0"/>
          <w:numId w:val="1"/>
        </w:numPr>
        <w:shd w:val="clear" w:color="auto" w:fill="FFFFFF"/>
        <w:ind w:left="0" w:firstLine="708"/>
        <w:jc w:val="both"/>
        <w:rPr>
          <w:spacing w:val="-2"/>
          <w:sz w:val="28"/>
          <w:szCs w:val="28"/>
        </w:rPr>
      </w:pPr>
      <w:proofErr w:type="gramStart"/>
      <w:r w:rsidRPr="00551706">
        <w:rPr>
          <w:spacing w:val="-3"/>
          <w:sz w:val="28"/>
          <w:szCs w:val="28"/>
        </w:rPr>
        <w:t xml:space="preserve">Утвердить </w:t>
      </w:r>
      <w:r>
        <w:rPr>
          <w:spacing w:val="-3"/>
          <w:sz w:val="28"/>
          <w:szCs w:val="28"/>
        </w:rPr>
        <w:t xml:space="preserve">Порядок управления наемными домами, все помещения в которых находятся </w:t>
      </w:r>
      <w:r>
        <w:rPr>
          <w:sz w:val="28"/>
          <w:szCs w:val="28"/>
        </w:rPr>
        <w:t xml:space="preserve">в собственности муниципального образования </w:t>
      </w:r>
      <w:r w:rsidRPr="00551706">
        <w:rPr>
          <w:sz w:val="28"/>
          <w:szCs w:val="28"/>
        </w:rPr>
        <w:t xml:space="preserve"> Новосельского сельского поселения</w:t>
      </w:r>
      <w:r>
        <w:rPr>
          <w:sz w:val="28"/>
          <w:szCs w:val="28"/>
        </w:rPr>
        <w:t xml:space="preserve"> Смоленского района Смоленской области и являющимися наемными  домами и находящимися в собственности муниципального образования </w:t>
      </w:r>
      <w:r w:rsidRPr="00551706">
        <w:rPr>
          <w:sz w:val="28"/>
          <w:szCs w:val="28"/>
        </w:rPr>
        <w:t xml:space="preserve"> Новосельского сельского поселения</w:t>
      </w:r>
      <w:r>
        <w:rPr>
          <w:sz w:val="28"/>
          <w:szCs w:val="28"/>
        </w:rPr>
        <w:t xml:space="preserve"> Смоленского района Смоленской области жилыми домами</w:t>
      </w:r>
      <w:r>
        <w:rPr>
          <w:spacing w:val="-3"/>
          <w:sz w:val="28"/>
          <w:szCs w:val="28"/>
        </w:rPr>
        <w:t>.</w:t>
      </w:r>
      <w:proofErr w:type="gramEnd"/>
    </w:p>
    <w:p w:rsidR="007A170F" w:rsidRPr="00551706" w:rsidRDefault="007A170F" w:rsidP="000B0AEF">
      <w:pPr>
        <w:numPr>
          <w:ilvl w:val="0"/>
          <w:numId w:val="1"/>
        </w:numPr>
        <w:shd w:val="clear" w:color="auto" w:fill="FFFFFF"/>
        <w:ind w:left="0" w:firstLine="708"/>
        <w:jc w:val="both"/>
        <w:rPr>
          <w:spacing w:val="-2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Контроль за</w:t>
      </w:r>
      <w:proofErr w:type="gramEnd"/>
      <w:r>
        <w:rPr>
          <w:spacing w:val="-3"/>
          <w:sz w:val="28"/>
          <w:szCs w:val="28"/>
        </w:rPr>
        <w:t xml:space="preserve"> исполнением данного Постановления оставляю за собой.</w:t>
      </w:r>
    </w:p>
    <w:p w:rsidR="007A170F" w:rsidRPr="00551706" w:rsidRDefault="007A170F" w:rsidP="000E4841">
      <w:pPr>
        <w:shd w:val="clear" w:color="auto" w:fill="FFFFFF"/>
        <w:spacing w:before="374"/>
        <w:rPr>
          <w:sz w:val="28"/>
          <w:szCs w:val="28"/>
        </w:rPr>
      </w:pPr>
      <w:r w:rsidRPr="00551706">
        <w:rPr>
          <w:spacing w:val="-2"/>
          <w:sz w:val="28"/>
          <w:szCs w:val="28"/>
        </w:rPr>
        <w:t>Глава муниципального образования</w:t>
      </w:r>
    </w:p>
    <w:p w:rsidR="007A170F" w:rsidRPr="00551706" w:rsidRDefault="007A170F" w:rsidP="000E4841">
      <w:pPr>
        <w:shd w:val="clear" w:color="auto" w:fill="FFFFFF"/>
        <w:rPr>
          <w:sz w:val="28"/>
          <w:szCs w:val="28"/>
        </w:rPr>
      </w:pPr>
      <w:r w:rsidRPr="00551706">
        <w:rPr>
          <w:spacing w:val="-2"/>
          <w:sz w:val="28"/>
          <w:szCs w:val="28"/>
        </w:rPr>
        <w:t>Новосельского  сельского поселения</w:t>
      </w:r>
    </w:p>
    <w:p w:rsidR="007A170F" w:rsidRPr="00551706" w:rsidRDefault="007A170F" w:rsidP="000E4841">
      <w:pPr>
        <w:shd w:val="clear" w:color="auto" w:fill="FFFFFF"/>
        <w:tabs>
          <w:tab w:val="left" w:pos="5846"/>
        </w:tabs>
        <w:ind w:left="-142" w:firstLine="142"/>
        <w:rPr>
          <w:spacing w:val="-1"/>
          <w:sz w:val="28"/>
          <w:szCs w:val="28"/>
        </w:rPr>
      </w:pPr>
      <w:r w:rsidRPr="00551706">
        <w:rPr>
          <w:spacing w:val="-3"/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ab/>
        <w:t xml:space="preserve">                     </w:t>
      </w:r>
      <w:r w:rsidRPr="00551706">
        <w:rPr>
          <w:sz w:val="28"/>
          <w:szCs w:val="28"/>
        </w:rPr>
        <w:t xml:space="preserve">  </w:t>
      </w:r>
      <w:r w:rsidRPr="00551706">
        <w:rPr>
          <w:spacing w:val="-1"/>
          <w:sz w:val="28"/>
          <w:szCs w:val="28"/>
        </w:rPr>
        <w:t xml:space="preserve">И.Л. </w:t>
      </w:r>
      <w:proofErr w:type="spellStart"/>
      <w:r w:rsidRPr="00551706">
        <w:rPr>
          <w:spacing w:val="-1"/>
          <w:sz w:val="28"/>
          <w:szCs w:val="28"/>
        </w:rPr>
        <w:t>Абрамкина</w:t>
      </w:r>
      <w:proofErr w:type="spellEnd"/>
    </w:p>
    <w:p w:rsidR="007A170F" w:rsidRPr="00551706" w:rsidRDefault="007A170F" w:rsidP="000E4841">
      <w:pPr>
        <w:shd w:val="clear" w:color="auto" w:fill="FFFFFF"/>
        <w:tabs>
          <w:tab w:val="left" w:pos="5846"/>
        </w:tabs>
        <w:ind w:left="-142" w:firstLine="142"/>
        <w:rPr>
          <w:spacing w:val="-1"/>
          <w:sz w:val="28"/>
          <w:szCs w:val="28"/>
        </w:rPr>
      </w:pPr>
    </w:p>
    <w:p w:rsidR="007A170F" w:rsidRPr="00551706" w:rsidRDefault="007A170F" w:rsidP="000E4841">
      <w:pPr>
        <w:shd w:val="clear" w:color="auto" w:fill="FFFFFF"/>
        <w:tabs>
          <w:tab w:val="left" w:pos="5846"/>
        </w:tabs>
        <w:ind w:left="-142" w:firstLine="142"/>
        <w:rPr>
          <w:spacing w:val="-1"/>
          <w:sz w:val="28"/>
          <w:szCs w:val="28"/>
        </w:rPr>
      </w:pPr>
    </w:p>
    <w:p w:rsidR="007A170F" w:rsidRDefault="007A170F" w:rsidP="000E4841">
      <w:pPr>
        <w:shd w:val="clear" w:color="auto" w:fill="FFFFFF"/>
        <w:tabs>
          <w:tab w:val="left" w:pos="5846"/>
        </w:tabs>
        <w:rPr>
          <w:spacing w:val="-1"/>
          <w:sz w:val="28"/>
          <w:szCs w:val="28"/>
        </w:rPr>
      </w:pPr>
    </w:p>
    <w:p w:rsidR="007A170F" w:rsidRDefault="007A170F" w:rsidP="00830A85">
      <w:pPr>
        <w:jc w:val="right"/>
        <w:rPr>
          <w:sz w:val="24"/>
          <w:szCs w:val="24"/>
        </w:rPr>
      </w:pPr>
    </w:p>
    <w:p w:rsidR="007A170F" w:rsidRDefault="007A170F" w:rsidP="00830A8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7A170F" w:rsidRDefault="007A170F" w:rsidP="00830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Постановлением Администрации</w:t>
      </w:r>
    </w:p>
    <w:p w:rsidR="007A170F" w:rsidRDefault="007A170F" w:rsidP="00830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Новосельского сельского поселения</w:t>
      </w:r>
    </w:p>
    <w:p w:rsidR="007A170F" w:rsidRDefault="007A170F" w:rsidP="00830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Смоленского района Смоленской области</w:t>
      </w:r>
    </w:p>
    <w:p w:rsidR="007A170F" w:rsidRDefault="007A170F" w:rsidP="00830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от 11.06.2015 г. № 50</w:t>
      </w:r>
    </w:p>
    <w:p w:rsidR="007A170F" w:rsidRDefault="007A170F" w:rsidP="00830A85">
      <w:pPr>
        <w:jc w:val="center"/>
        <w:rPr>
          <w:sz w:val="24"/>
          <w:szCs w:val="24"/>
        </w:rPr>
      </w:pPr>
    </w:p>
    <w:p w:rsidR="007A170F" w:rsidRDefault="007A170F" w:rsidP="00830A85">
      <w:pPr>
        <w:jc w:val="center"/>
        <w:rPr>
          <w:sz w:val="24"/>
          <w:szCs w:val="24"/>
        </w:rPr>
      </w:pPr>
    </w:p>
    <w:p w:rsidR="007A170F" w:rsidRDefault="007A170F" w:rsidP="00830A85">
      <w:pPr>
        <w:jc w:val="center"/>
        <w:rPr>
          <w:sz w:val="24"/>
          <w:szCs w:val="24"/>
        </w:rPr>
      </w:pPr>
    </w:p>
    <w:p w:rsidR="007A170F" w:rsidRDefault="007A170F" w:rsidP="00830A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</w:p>
    <w:p w:rsidR="007A170F" w:rsidRDefault="007A170F" w:rsidP="00830A85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управления наемными домами, все помещения в которых находятся в собственности муниципального образования Новосельского сельского поселения Смоленского района Смоленской области и являющимися наемными домами и находящимися в собственности</w:t>
      </w:r>
    </w:p>
    <w:p w:rsidR="007A170F" w:rsidRDefault="007A170F" w:rsidP="00830A8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Новосельского сельского поселения Смоленского района Смоленской области</w:t>
      </w:r>
    </w:p>
    <w:p w:rsidR="007A170F" w:rsidRDefault="007A170F" w:rsidP="00830A85">
      <w:pPr>
        <w:jc w:val="center"/>
        <w:rPr>
          <w:sz w:val="28"/>
          <w:szCs w:val="28"/>
        </w:rPr>
      </w:pPr>
    </w:p>
    <w:p w:rsidR="007A170F" w:rsidRDefault="007A170F" w:rsidP="00830A8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gramStart"/>
      <w:r>
        <w:rPr>
          <w:sz w:val="24"/>
          <w:szCs w:val="24"/>
        </w:rPr>
        <w:t>Настоящий Порядок управления наемными домами, все помещения     в которых находятся в собственности муниципального образования Новосельского сельского поселения Смоленского района Смоленской области и являющимися наемными домами и находящимися в собственности муниципального образования  Новосельского сельского поселения Смоленского района Смоленской области  жилыми   домами  (далее - Порядок) установлен в соответствии с частью 3 ст. 91 Жилищного кодекса РФ  и</w:t>
      </w: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Уставом Новосельского сельского поселения Смоленского района</w:t>
      </w:r>
      <w:proofErr w:type="gramEnd"/>
      <w:r>
        <w:rPr>
          <w:sz w:val="24"/>
          <w:szCs w:val="24"/>
        </w:rPr>
        <w:t xml:space="preserve"> Смоленской области.</w:t>
      </w:r>
    </w:p>
    <w:p w:rsidR="007A170F" w:rsidRDefault="007A170F" w:rsidP="00830A85">
      <w:pPr>
        <w:jc w:val="both"/>
        <w:rPr>
          <w:sz w:val="24"/>
          <w:szCs w:val="24"/>
        </w:rPr>
      </w:pPr>
    </w:p>
    <w:p w:rsidR="007A170F" w:rsidRDefault="007A170F" w:rsidP="00830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муниципального образования  Новосельского сельского поселения Смоленского района Смоленской области (далее – многоквартирные наемные дома) и являющимися наемными домами  социального и коммерческого использования и находящимися в собственности муниципального образования  Новосельского сельского поселения Смоленского района Смоленской области жилыми домами. </w:t>
      </w:r>
      <w:proofErr w:type="gramEnd"/>
    </w:p>
    <w:p w:rsidR="007A170F" w:rsidRDefault="007A170F" w:rsidP="00830A85">
      <w:pPr>
        <w:jc w:val="both"/>
        <w:rPr>
          <w:sz w:val="24"/>
          <w:szCs w:val="24"/>
        </w:rPr>
      </w:pPr>
    </w:p>
    <w:p w:rsidR="007A170F" w:rsidRDefault="007A170F" w:rsidP="00830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Управление многоквартирным наемным домом осуществляется в соответствии с требованиями, установленными частями 1-1, 15 и 16 ст.161 Жилищного кодекса РФ: </w:t>
      </w:r>
    </w:p>
    <w:p w:rsidR="007A170F" w:rsidRDefault="007A170F" w:rsidP="00830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организацией, </w:t>
      </w:r>
      <w:proofErr w:type="spellStart"/>
      <w:r>
        <w:rPr>
          <w:sz w:val="24"/>
          <w:szCs w:val="24"/>
        </w:rPr>
        <w:t>управомоченной</w:t>
      </w:r>
      <w:proofErr w:type="spellEnd"/>
      <w:r>
        <w:rPr>
          <w:sz w:val="24"/>
          <w:szCs w:val="24"/>
        </w:rPr>
        <w:t xml:space="preserve"> Администрацией Новосельского сельского поселения Смоленского района Смоленской области, уполномоченной выступать от имени муниципального образования Новосельского сельского поселения Смоленского района Смоленской области в качестве </w:t>
      </w:r>
      <w:proofErr w:type="gramStart"/>
      <w:r>
        <w:rPr>
          <w:sz w:val="24"/>
          <w:szCs w:val="24"/>
        </w:rPr>
        <w:t>собственника жилых помещений муниципального  жилищного фонда муниципального образования Новосельского сельского поселения Смоленского района</w:t>
      </w:r>
      <w:proofErr w:type="gramEnd"/>
      <w:r>
        <w:rPr>
          <w:sz w:val="24"/>
          <w:szCs w:val="24"/>
        </w:rPr>
        <w:t xml:space="preserve"> Смоленской, выполнять функции </w:t>
      </w:r>
      <w:proofErr w:type="spellStart"/>
      <w:r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 xml:space="preserve"> жилых помещений в наемном доме;</w:t>
      </w:r>
    </w:p>
    <w:p w:rsidR="007A170F" w:rsidRDefault="007A170F" w:rsidP="00830A8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 управляющей организацией, которой в установленном разделом Х Жилищного кодекса РФ порядке предоставлена лицензия на осуществление деятельности по управлению многоквартирными домами, в случае, если </w:t>
      </w:r>
      <w:proofErr w:type="spellStart"/>
      <w:r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 xml:space="preserve"> жилых помещений в многоквартирном наемном доме является Администрация Новосельского сельского поселения Смоленского района Смоленской области, уполномоченная выступать от имени муниципального образования Новосельского  сельского поселения Смоленского района Смоленской области в качестве собственника жилого помещения муниципального жилого</w:t>
      </w:r>
      <w:proofErr w:type="gramEnd"/>
      <w:r>
        <w:rPr>
          <w:sz w:val="24"/>
          <w:szCs w:val="24"/>
        </w:rPr>
        <w:t xml:space="preserve"> фонда.</w:t>
      </w:r>
    </w:p>
    <w:p w:rsidR="007A170F" w:rsidRDefault="007A170F" w:rsidP="00830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A170F" w:rsidRDefault="007A170F" w:rsidP="00830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spellStart"/>
      <w:proofErr w:type="gramStart"/>
      <w:r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 xml:space="preserve"> жилых помещений в наемном доме, указанный в   подпункте «а» пункта 3 настоящего Порядка, несет ответственность перед Администрацией Новосельского сельского поселения Смоленского района Смоленской области, уполномоченной выступать </w:t>
      </w:r>
      <w:r>
        <w:rPr>
          <w:sz w:val="24"/>
          <w:szCs w:val="24"/>
        </w:rPr>
        <w:lastRenderedPageBreak/>
        <w:t>от имени муниципального образования Новосельского сельского поселения Смоленского района Смоленской области в качестве собственника муниципального жилищного фонда муниципального образования  Новосельского сельского поселения Смоленского района Смоленской области, за оказание всех услуг и (или) выполнение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работ по управлению, содержанию и ремонту многоквартирного наемного дома и являющегося наемным домом, находящегося в собственности муниципального образования  Новосельского сельского поселения Смоленского района Смоленской области жилого дома в соответствии с требованиями, установленными техническими регламентами, утвержденными Правительством РФ правилами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правилами</w:t>
      </w:r>
      <w:proofErr w:type="gramEnd"/>
      <w:r>
        <w:rPr>
          <w:sz w:val="24"/>
          <w:szCs w:val="24"/>
        </w:rPr>
        <w:t xml:space="preserve">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7A170F" w:rsidRDefault="007A170F" w:rsidP="00830A85">
      <w:pPr>
        <w:jc w:val="both"/>
        <w:rPr>
          <w:sz w:val="24"/>
          <w:szCs w:val="24"/>
        </w:rPr>
      </w:pPr>
    </w:p>
    <w:p w:rsidR="007A170F" w:rsidRDefault="007A170F" w:rsidP="00830A85">
      <w:pPr>
        <w:jc w:val="both"/>
        <w:rPr>
          <w:sz w:val="24"/>
          <w:szCs w:val="24"/>
        </w:rPr>
      </w:pPr>
      <w:r>
        <w:rPr>
          <w:sz w:val="24"/>
          <w:szCs w:val="24"/>
        </w:rPr>
        <w:t>5.   Управляющая  организация, указанная в подпункте «б» пункта 3 настоящего  Порядка:</w:t>
      </w:r>
    </w:p>
    <w:p w:rsidR="007A170F" w:rsidRDefault="007A170F" w:rsidP="00830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  осуществляет управление многоквартирным наемным домом по договору управления, заключенному в соответствии со ст.162 Жилищного кодекса РФ с </w:t>
      </w:r>
      <w:proofErr w:type="spellStart"/>
      <w:r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>, указанным в подпункте «б» пункта 3 настоящего Порядка;</w:t>
      </w:r>
    </w:p>
    <w:p w:rsidR="007A170F" w:rsidRDefault="007A170F" w:rsidP="00830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  несет ответственность перед </w:t>
      </w:r>
      <w:proofErr w:type="spellStart"/>
      <w:r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 xml:space="preserve">, указанным в подпункте «б» пункта 3 настоящего Порядка, за управление, содержание и ремонт многоквартирного наемного </w:t>
      </w:r>
      <w:proofErr w:type="gramStart"/>
      <w:r>
        <w:rPr>
          <w:sz w:val="24"/>
          <w:szCs w:val="24"/>
        </w:rPr>
        <w:t>дома</w:t>
      </w:r>
      <w:proofErr w:type="gramEnd"/>
      <w:r>
        <w:rPr>
          <w:sz w:val="24"/>
          <w:szCs w:val="24"/>
        </w:rPr>
        <w:t xml:space="preserve"> и предоставление коммунальных услуг пользующимися помещениями в этом доме лицам в соответствии с требованиями, установленными частью 2 статьи 161 Жилищного кодекса РФ.</w:t>
      </w:r>
    </w:p>
    <w:p w:rsidR="007A170F" w:rsidRDefault="007A170F" w:rsidP="00830A85">
      <w:pPr>
        <w:jc w:val="both"/>
        <w:rPr>
          <w:sz w:val="24"/>
          <w:szCs w:val="24"/>
        </w:rPr>
      </w:pPr>
    </w:p>
    <w:p w:rsidR="007A170F" w:rsidRDefault="007A170F" w:rsidP="00830A8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6.В случае, если управление многоквартирным наемным домом осуществляется управляющей организацией, указанной в подпункте  «б» пункта 3 настоящего Порядка, выбор такой управляющей организацией осуществляется Администрацией Новосельского сельского поселения Смоленского района Смоленской области, уполномоченной выступать от имени муниципального образования Новосельского сельского поселения Смоленского района Смоленской области в качестве собственника муниципального жилищного фонда муниципального образования Новосельского сельского поселения Смоленского района Смоленской области</w:t>
      </w:r>
      <w:proofErr w:type="gramEnd"/>
      <w:r>
        <w:rPr>
          <w:sz w:val="24"/>
          <w:szCs w:val="24"/>
        </w:rPr>
        <w:t>, в соответствии с законодательством РФ о контрактной системе в сфере закупок товаров, работ, услуг для обеспечения муниципальных нужд.</w:t>
      </w:r>
    </w:p>
    <w:p w:rsidR="007A170F" w:rsidRDefault="007A170F" w:rsidP="00830A85">
      <w:pPr>
        <w:jc w:val="both"/>
        <w:rPr>
          <w:sz w:val="24"/>
          <w:szCs w:val="24"/>
        </w:rPr>
      </w:pPr>
    </w:p>
    <w:p w:rsidR="007A170F" w:rsidRDefault="007A170F" w:rsidP="00830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 xml:space="preserve">Управление являющимися наемными домами и находящимися в собственности муниципального образования Новосельского сельского поселения Смоленского района Смоленской области  жилыми домами осуществляется </w:t>
      </w:r>
      <w:proofErr w:type="spellStart"/>
      <w:r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>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РФ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7A170F" w:rsidRDefault="007A170F" w:rsidP="00830A85">
      <w:pPr>
        <w:jc w:val="both"/>
        <w:rPr>
          <w:sz w:val="24"/>
          <w:szCs w:val="24"/>
        </w:rPr>
      </w:pPr>
    </w:p>
    <w:p w:rsidR="007A170F" w:rsidRDefault="007A170F" w:rsidP="00830A85">
      <w:pPr>
        <w:jc w:val="both"/>
        <w:rPr>
          <w:sz w:val="24"/>
          <w:szCs w:val="24"/>
        </w:rPr>
      </w:pPr>
    </w:p>
    <w:p w:rsidR="007A170F" w:rsidRDefault="007A170F" w:rsidP="00830A85">
      <w:pPr>
        <w:jc w:val="both"/>
        <w:rPr>
          <w:sz w:val="24"/>
          <w:szCs w:val="24"/>
        </w:rPr>
      </w:pPr>
    </w:p>
    <w:p w:rsidR="007A170F" w:rsidRDefault="007A170F" w:rsidP="00830A85">
      <w:pPr>
        <w:jc w:val="both"/>
        <w:rPr>
          <w:sz w:val="24"/>
          <w:szCs w:val="24"/>
        </w:rPr>
      </w:pPr>
    </w:p>
    <w:p w:rsidR="007A170F" w:rsidRDefault="007A170F" w:rsidP="00830A85">
      <w:pPr>
        <w:jc w:val="both"/>
        <w:rPr>
          <w:sz w:val="24"/>
          <w:szCs w:val="24"/>
        </w:rPr>
      </w:pPr>
    </w:p>
    <w:p w:rsidR="007A170F" w:rsidRDefault="007A170F" w:rsidP="00830A85">
      <w:pPr>
        <w:jc w:val="both"/>
        <w:rPr>
          <w:sz w:val="24"/>
          <w:szCs w:val="24"/>
        </w:rPr>
      </w:pPr>
    </w:p>
    <w:p w:rsidR="007A170F" w:rsidRDefault="007A170F" w:rsidP="00830A85">
      <w:pPr>
        <w:jc w:val="both"/>
        <w:rPr>
          <w:sz w:val="24"/>
          <w:szCs w:val="24"/>
        </w:rPr>
      </w:pPr>
    </w:p>
    <w:p w:rsidR="007A170F" w:rsidRDefault="007A170F" w:rsidP="00830A85">
      <w:pPr>
        <w:jc w:val="both"/>
        <w:rPr>
          <w:sz w:val="24"/>
          <w:szCs w:val="24"/>
        </w:rPr>
      </w:pPr>
    </w:p>
    <w:p w:rsidR="007A170F" w:rsidRDefault="007A170F" w:rsidP="000E4841">
      <w:pPr>
        <w:shd w:val="clear" w:color="auto" w:fill="FFFFFF"/>
        <w:tabs>
          <w:tab w:val="left" w:pos="5846"/>
        </w:tabs>
        <w:rPr>
          <w:spacing w:val="-1"/>
          <w:sz w:val="28"/>
          <w:szCs w:val="28"/>
        </w:rPr>
      </w:pPr>
    </w:p>
    <w:p w:rsidR="007A170F" w:rsidRPr="00425B56" w:rsidRDefault="007A170F" w:rsidP="000B0AEF">
      <w:pPr>
        <w:shd w:val="clear" w:color="auto" w:fill="FFFFFF"/>
        <w:tabs>
          <w:tab w:val="left" w:pos="5846"/>
        </w:tabs>
        <w:ind w:left="-142" w:firstLine="142"/>
        <w:rPr>
          <w:spacing w:val="-1"/>
          <w:sz w:val="28"/>
          <w:szCs w:val="28"/>
        </w:rPr>
      </w:pPr>
    </w:p>
    <w:sectPr w:rsidR="007A170F" w:rsidRPr="00425B56" w:rsidSect="00551706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841"/>
    <w:multiLevelType w:val="multilevel"/>
    <w:tmpl w:val="CBB0A3E0"/>
    <w:lvl w:ilvl="0">
      <w:start w:val="8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84BFE"/>
    <w:multiLevelType w:val="hybridMultilevel"/>
    <w:tmpl w:val="F71A6A72"/>
    <w:lvl w:ilvl="0" w:tplc="B148C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33506"/>
    <w:multiLevelType w:val="hybridMultilevel"/>
    <w:tmpl w:val="6E1488FE"/>
    <w:lvl w:ilvl="0" w:tplc="862E1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BC7F12"/>
    <w:multiLevelType w:val="multilevel"/>
    <w:tmpl w:val="0A720E1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841"/>
    <w:rsid w:val="000B0AEF"/>
    <w:rsid w:val="000E4841"/>
    <w:rsid w:val="001A56B5"/>
    <w:rsid w:val="001D76AA"/>
    <w:rsid w:val="001F7130"/>
    <w:rsid w:val="0021423C"/>
    <w:rsid w:val="00230787"/>
    <w:rsid w:val="002B6A90"/>
    <w:rsid w:val="002D6E60"/>
    <w:rsid w:val="003064CB"/>
    <w:rsid w:val="00394127"/>
    <w:rsid w:val="003A6CC8"/>
    <w:rsid w:val="00425B56"/>
    <w:rsid w:val="004522BE"/>
    <w:rsid w:val="004C597B"/>
    <w:rsid w:val="00507026"/>
    <w:rsid w:val="00542AAE"/>
    <w:rsid w:val="00551706"/>
    <w:rsid w:val="005A24BB"/>
    <w:rsid w:val="005A4475"/>
    <w:rsid w:val="005E4884"/>
    <w:rsid w:val="006041B3"/>
    <w:rsid w:val="0075566A"/>
    <w:rsid w:val="00791A3A"/>
    <w:rsid w:val="007A170F"/>
    <w:rsid w:val="008145C4"/>
    <w:rsid w:val="008237F9"/>
    <w:rsid w:val="00830A85"/>
    <w:rsid w:val="00867288"/>
    <w:rsid w:val="008A1E43"/>
    <w:rsid w:val="008E14FF"/>
    <w:rsid w:val="009756E7"/>
    <w:rsid w:val="00AA68BF"/>
    <w:rsid w:val="00C31B1D"/>
    <w:rsid w:val="00C336CE"/>
    <w:rsid w:val="00C80ADB"/>
    <w:rsid w:val="00CD1425"/>
    <w:rsid w:val="00CF4EC9"/>
    <w:rsid w:val="00D04CAF"/>
    <w:rsid w:val="00D90940"/>
    <w:rsid w:val="00DC2E6B"/>
    <w:rsid w:val="00E52322"/>
    <w:rsid w:val="00E8059F"/>
    <w:rsid w:val="00EC3DDC"/>
    <w:rsid w:val="00F268B0"/>
    <w:rsid w:val="00F503A1"/>
    <w:rsid w:val="00F64D91"/>
    <w:rsid w:val="00F7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E4841"/>
    <w:pPr>
      <w:keepNext/>
      <w:widowControl/>
      <w:autoSpaceDE/>
      <w:autoSpaceDN/>
      <w:adjustRightInd/>
      <w:ind w:left="360" w:firstLine="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A56B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8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56B5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0E4841"/>
    <w:rPr>
      <w:b/>
      <w:bCs/>
      <w:color w:val="008000"/>
    </w:rPr>
  </w:style>
  <w:style w:type="paragraph" w:customStyle="1" w:styleId="3">
    <w:name w:val="Знак3"/>
    <w:basedOn w:val="a"/>
    <w:uiPriority w:val="99"/>
    <w:rsid w:val="00C80ADB"/>
    <w:pPr>
      <w:widowControl/>
      <w:autoSpaceDE/>
      <w:autoSpaceDN/>
      <w:adjustRightInd/>
      <w:spacing w:after="160" w:line="240" w:lineRule="exact"/>
    </w:pPr>
    <w:rPr>
      <w:rFonts w:ascii="Arial" w:eastAsia="Calibri" w:hAnsi="Arial" w:cs="Arial"/>
      <w:lang w:val="en-US" w:eastAsia="en-US"/>
    </w:rPr>
  </w:style>
  <w:style w:type="character" w:customStyle="1" w:styleId="a4">
    <w:name w:val="Основной текст_"/>
    <w:basedOn w:val="a0"/>
    <w:link w:val="30"/>
    <w:uiPriority w:val="99"/>
    <w:locked/>
    <w:rsid w:val="00425B56"/>
    <w:rPr>
      <w:sz w:val="28"/>
      <w:szCs w:val="28"/>
    </w:rPr>
  </w:style>
  <w:style w:type="character" w:customStyle="1" w:styleId="11">
    <w:name w:val="Основной текст1"/>
    <w:basedOn w:val="a4"/>
    <w:uiPriority w:val="99"/>
    <w:rsid w:val="00425B56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aliases w:val="Интервал 0 pt6"/>
    <w:basedOn w:val="a4"/>
    <w:uiPriority w:val="99"/>
    <w:rsid w:val="00425B56"/>
    <w:rPr>
      <w:b/>
      <w:bCs/>
      <w:color w:val="000000"/>
      <w:spacing w:val="-1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425B56"/>
    <w:rPr>
      <w:b/>
      <w:bCs/>
      <w:spacing w:val="-10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425B56"/>
    <w:rPr>
      <w:b/>
      <w:bCs/>
      <w:spacing w:val="-10"/>
    </w:rPr>
  </w:style>
  <w:style w:type="character" w:customStyle="1" w:styleId="0pt">
    <w:name w:val="Основной текст + Интервал 0 pt"/>
    <w:basedOn w:val="a4"/>
    <w:uiPriority w:val="99"/>
    <w:rsid w:val="00425B56"/>
    <w:rPr>
      <w:color w:val="000000"/>
      <w:spacing w:val="-10"/>
      <w:w w:val="100"/>
      <w:position w:val="0"/>
      <w:lang w:val="ru-RU"/>
    </w:rPr>
  </w:style>
  <w:style w:type="character" w:customStyle="1" w:styleId="2pt">
    <w:name w:val="Основной текст + Интервал 2 pt"/>
    <w:basedOn w:val="a4"/>
    <w:uiPriority w:val="99"/>
    <w:rsid w:val="00425B56"/>
    <w:rPr>
      <w:color w:val="000000"/>
      <w:spacing w:val="40"/>
      <w:w w:val="100"/>
      <w:position w:val="0"/>
      <w:lang w:val="ru-RU"/>
    </w:rPr>
  </w:style>
  <w:style w:type="paragraph" w:customStyle="1" w:styleId="30">
    <w:name w:val="Основной текст3"/>
    <w:basedOn w:val="a"/>
    <w:link w:val="a4"/>
    <w:uiPriority w:val="99"/>
    <w:rsid w:val="00425B56"/>
    <w:pPr>
      <w:shd w:val="clear" w:color="auto" w:fill="FFFFFF"/>
      <w:autoSpaceDE/>
      <w:autoSpaceDN/>
      <w:adjustRightInd/>
      <w:spacing w:after="240" w:line="312" w:lineRule="exact"/>
      <w:jc w:val="center"/>
    </w:pPr>
    <w:rPr>
      <w:rFonts w:eastAsia="Calibri"/>
      <w:noProof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425B56"/>
    <w:pPr>
      <w:shd w:val="clear" w:color="auto" w:fill="FFFFFF"/>
      <w:autoSpaceDE/>
      <w:autoSpaceDN/>
      <w:adjustRightInd/>
      <w:spacing w:before="360" w:line="240" w:lineRule="atLeast"/>
    </w:pPr>
    <w:rPr>
      <w:rFonts w:eastAsia="Calibri"/>
      <w:b/>
      <w:bCs/>
      <w:noProof/>
      <w:spacing w:val="-10"/>
      <w:sz w:val="23"/>
      <w:szCs w:val="23"/>
    </w:rPr>
  </w:style>
  <w:style w:type="paragraph" w:customStyle="1" w:styleId="210">
    <w:name w:val="Основной текст (2)1"/>
    <w:basedOn w:val="a"/>
    <w:link w:val="21"/>
    <w:uiPriority w:val="99"/>
    <w:rsid w:val="00425B56"/>
    <w:pPr>
      <w:shd w:val="clear" w:color="auto" w:fill="FFFFFF"/>
      <w:autoSpaceDE/>
      <w:autoSpaceDN/>
      <w:adjustRightInd/>
      <w:spacing w:after="240" w:line="178" w:lineRule="exact"/>
    </w:pPr>
    <w:rPr>
      <w:rFonts w:eastAsia="Calibri"/>
      <w:b/>
      <w:bCs/>
      <w:noProof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1137</Words>
  <Characters>6486</Characters>
  <Application>Microsoft Office Word</Application>
  <DocSecurity>0</DocSecurity>
  <Lines>54</Lines>
  <Paragraphs>15</Paragraphs>
  <ScaleCrop>false</ScaleCrop>
  <Company>Microsoft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2015-06-10T12:16:00Z</cp:lastPrinted>
  <dcterms:created xsi:type="dcterms:W3CDTF">2014-03-13T08:38:00Z</dcterms:created>
  <dcterms:modified xsi:type="dcterms:W3CDTF">2015-06-17T07:56:00Z</dcterms:modified>
</cp:coreProperties>
</file>